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AD" w:rsidRDefault="006076AD" w:rsidP="008C37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03D34" w:rsidRPr="006076AD" w:rsidRDefault="0050056C" w:rsidP="008C37D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076AD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8C37DF" w:rsidRPr="006076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еры безопасности при выполнении работ </w:t>
      </w:r>
      <w:r w:rsidR="003E3D3A" w:rsidRPr="006076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по очистке кровли </w:t>
      </w:r>
      <w:r w:rsidR="008C37DF" w:rsidRPr="006076AD">
        <w:rPr>
          <w:rFonts w:ascii="Times New Roman" w:hAnsi="Times New Roman" w:cs="Times New Roman"/>
          <w:b/>
          <w:bCs/>
          <w:kern w:val="36"/>
          <w:sz w:val="24"/>
          <w:szCs w:val="24"/>
        </w:rPr>
        <w:t>в зимний период</w:t>
      </w:r>
    </w:p>
    <w:p w:rsidR="00F678A7" w:rsidRDefault="00F678A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7DF" w:rsidRPr="008C37DF" w:rsidRDefault="005A673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зимний период</w:t>
      </w:r>
      <w:r w:rsidR="008C37DF" w:rsidRPr="008C37DF">
        <w:rPr>
          <w:rFonts w:ascii="Times New Roman" w:hAnsi="Times New Roman" w:cs="Times New Roman"/>
          <w:sz w:val="24"/>
          <w:szCs w:val="24"/>
        </w:rPr>
        <w:t xml:space="preserve">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5A673F" w:rsidRPr="008C37DF" w:rsidRDefault="005A673F" w:rsidP="005A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кровли должны применяться деревянные лопаты или скребковые устройства.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Наледи 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работающему запрещается.</w:t>
      </w:r>
    </w:p>
    <w:p w:rsidR="008C37DF" w:rsidRPr="008C37DF" w:rsidRDefault="00D66833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п</w:t>
      </w:r>
      <w:r w:rsidR="008C37DF" w:rsidRPr="008C37DF">
        <w:rPr>
          <w:rFonts w:ascii="Times New Roman" w:hAnsi="Times New Roman" w:cs="Times New Roman"/>
          <w:sz w:val="24"/>
          <w:szCs w:val="24"/>
        </w:rPr>
        <w:t>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8C37DF" w:rsidRPr="00D66833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33">
        <w:rPr>
          <w:rFonts w:ascii="Times New Roman" w:hAnsi="Times New Roman" w:cs="Times New Roman"/>
          <w:b/>
          <w:sz w:val="24"/>
          <w:szCs w:val="24"/>
        </w:rPr>
        <w:t>При сбрасывании снега с крыш должны быть приняты следующие меры предосторожности:</w:t>
      </w:r>
    </w:p>
    <w:p w:rsidR="008C37DF" w:rsidRPr="00D66833" w:rsidRDefault="008C37DF" w:rsidP="00D66833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33">
        <w:rPr>
          <w:rFonts w:ascii="Times New Roman" w:hAnsi="Times New Roman" w:cs="Times New Roman"/>
          <w:sz w:val="24"/>
          <w:szCs w:val="24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8C37DF" w:rsidRPr="00D66833" w:rsidRDefault="008C37DF" w:rsidP="00D66833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33">
        <w:rPr>
          <w:rFonts w:ascii="Times New Roman" w:hAnsi="Times New Roman" w:cs="Times New Roman"/>
          <w:sz w:val="24"/>
          <w:szCs w:val="24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8C37DF" w:rsidRPr="00D66833" w:rsidRDefault="008C37DF" w:rsidP="00D66833">
      <w:pPr>
        <w:pStyle w:val="a9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33">
        <w:rPr>
          <w:rFonts w:ascii="Times New Roman" w:hAnsi="Times New Roman" w:cs="Times New Roman"/>
          <w:sz w:val="24"/>
          <w:szCs w:val="24"/>
        </w:rPr>
        <w:t>все дверные проемы со стороны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3E3D3A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6AD" w:rsidRDefault="006076AD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3E3D3A" w:rsidRPr="008C37DF" w:rsidRDefault="003E3D3A" w:rsidP="003E3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3E3D3A" w:rsidRPr="008C37DF" w:rsidRDefault="003E3D3A" w:rsidP="003E3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="00414629">
        <w:rPr>
          <w:rFonts w:ascii="Times New Roman" w:hAnsi="Times New Roman" w:cs="Times New Roman"/>
          <w:sz w:val="24"/>
          <w:szCs w:val="24"/>
        </w:rPr>
        <w:t>Е.А. Хотина</w:t>
      </w:r>
    </w:p>
    <w:p w:rsidR="00AA39D4" w:rsidRDefault="00AA39D4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A39D4" w:rsidSect="006076A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3A6"/>
    <w:multiLevelType w:val="hybridMultilevel"/>
    <w:tmpl w:val="4AC0129A"/>
    <w:lvl w:ilvl="0" w:tplc="1DDCF30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B2"/>
    <w:rsid w:val="000E3335"/>
    <w:rsid w:val="0012431D"/>
    <w:rsid w:val="00156B7A"/>
    <w:rsid w:val="002026AD"/>
    <w:rsid w:val="002E1AB5"/>
    <w:rsid w:val="003E3D3A"/>
    <w:rsid w:val="003F1224"/>
    <w:rsid w:val="00403D34"/>
    <w:rsid w:val="00414629"/>
    <w:rsid w:val="0045422B"/>
    <w:rsid w:val="0050056C"/>
    <w:rsid w:val="00510D22"/>
    <w:rsid w:val="005A673F"/>
    <w:rsid w:val="005F3268"/>
    <w:rsid w:val="006076AD"/>
    <w:rsid w:val="00652160"/>
    <w:rsid w:val="006E1BB2"/>
    <w:rsid w:val="007807BF"/>
    <w:rsid w:val="007B6C4E"/>
    <w:rsid w:val="008C37DF"/>
    <w:rsid w:val="0090189C"/>
    <w:rsid w:val="00942B7D"/>
    <w:rsid w:val="00994240"/>
    <w:rsid w:val="009F43A2"/>
    <w:rsid w:val="00A3101E"/>
    <w:rsid w:val="00AA39D4"/>
    <w:rsid w:val="00B0787F"/>
    <w:rsid w:val="00B11277"/>
    <w:rsid w:val="00B21205"/>
    <w:rsid w:val="00B61447"/>
    <w:rsid w:val="00C174DD"/>
    <w:rsid w:val="00D324C2"/>
    <w:rsid w:val="00D66833"/>
    <w:rsid w:val="00EF0528"/>
    <w:rsid w:val="00F05FD0"/>
    <w:rsid w:val="00F678A7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7FB4D-3B11-40C6-8BF3-0F333E0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  <w:style w:type="paragraph" w:styleId="a7">
    <w:name w:val="Balloon Text"/>
    <w:basedOn w:val="a"/>
    <w:link w:val="a8"/>
    <w:uiPriority w:val="99"/>
    <w:semiHidden/>
    <w:unhideWhenUsed/>
    <w:rsid w:val="00C1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4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Твердова Виктория Станиславовна</cp:lastModifiedBy>
  <cp:revision>2</cp:revision>
  <cp:lastPrinted>2022-11-23T08:13:00Z</cp:lastPrinted>
  <dcterms:created xsi:type="dcterms:W3CDTF">2022-12-14T07:36:00Z</dcterms:created>
  <dcterms:modified xsi:type="dcterms:W3CDTF">2022-12-14T07:36:00Z</dcterms:modified>
</cp:coreProperties>
</file>